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03" w:rsidRDefault="00673847" w:rsidP="00673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47">
        <w:rPr>
          <w:rFonts w:ascii="Times New Roman" w:hAnsi="Times New Roman" w:cs="Times New Roman"/>
          <w:b/>
          <w:sz w:val="28"/>
          <w:szCs w:val="28"/>
        </w:rPr>
        <w:t xml:space="preserve">Информация о событиях в зоне СВО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7384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5567E">
        <w:rPr>
          <w:rFonts w:ascii="Times New Roman" w:hAnsi="Times New Roman" w:cs="Times New Roman"/>
          <w:b/>
          <w:sz w:val="28"/>
          <w:szCs w:val="28"/>
        </w:rPr>
        <w:t>24</w:t>
      </w:r>
      <w:r w:rsidRPr="0067384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5567E">
        <w:rPr>
          <w:rFonts w:ascii="Times New Roman" w:hAnsi="Times New Roman" w:cs="Times New Roman"/>
          <w:b/>
          <w:sz w:val="28"/>
          <w:szCs w:val="28"/>
        </w:rPr>
        <w:t>31</w:t>
      </w:r>
      <w:r w:rsidRPr="00673847">
        <w:rPr>
          <w:rFonts w:ascii="Times New Roman" w:hAnsi="Times New Roman" w:cs="Times New Roman"/>
          <w:b/>
          <w:sz w:val="28"/>
          <w:szCs w:val="28"/>
        </w:rPr>
        <w:t xml:space="preserve"> июля 2025 года</w:t>
      </w:r>
    </w:p>
    <w:p w:rsidR="0085567E" w:rsidRPr="0085567E" w:rsidRDefault="0085567E" w:rsidP="0085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E">
        <w:rPr>
          <w:rFonts w:ascii="Times New Roman" w:hAnsi="Times New Roman" w:cs="Times New Roman"/>
          <w:sz w:val="28"/>
          <w:szCs w:val="28"/>
        </w:rPr>
        <w:t>С 24 по 31 июля 2025 года в зоне СВО отмечалась высокая интенсивность боевых действий практически на всех направлениях:</w:t>
      </w:r>
    </w:p>
    <w:p w:rsidR="0085567E" w:rsidRPr="0085567E" w:rsidRDefault="0085567E" w:rsidP="0085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E">
        <w:rPr>
          <w:rFonts w:ascii="Times New Roman" w:hAnsi="Times New Roman" w:cs="Times New Roman"/>
          <w:sz w:val="28"/>
          <w:szCs w:val="28"/>
        </w:rPr>
        <w:t xml:space="preserve">Наиболее значимым достижением стало взятие под контроль российской армией города Часов Яр в ДНР, а также освобождение ряда населённых пунктов: </w:t>
      </w:r>
      <w:proofErr w:type="spellStart"/>
      <w:r w:rsidRPr="0085567E">
        <w:rPr>
          <w:rFonts w:ascii="Times New Roman" w:hAnsi="Times New Roman" w:cs="Times New Roman"/>
          <w:sz w:val="28"/>
          <w:szCs w:val="28"/>
        </w:rPr>
        <w:t>Варачино</w:t>
      </w:r>
      <w:proofErr w:type="spellEnd"/>
      <w:r w:rsidRPr="0085567E">
        <w:rPr>
          <w:rFonts w:ascii="Times New Roman" w:hAnsi="Times New Roman" w:cs="Times New Roman"/>
          <w:sz w:val="28"/>
          <w:szCs w:val="28"/>
        </w:rPr>
        <w:t xml:space="preserve"> (Сумская область), Белая Гора, </w:t>
      </w:r>
      <w:proofErr w:type="spellStart"/>
      <w:r w:rsidRPr="0085567E">
        <w:rPr>
          <w:rFonts w:ascii="Times New Roman" w:hAnsi="Times New Roman" w:cs="Times New Roman"/>
          <w:sz w:val="28"/>
          <w:szCs w:val="28"/>
        </w:rPr>
        <w:t>Новоторецкое</w:t>
      </w:r>
      <w:proofErr w:type="spellEnd"/>
      <w:r w:rsidRPr="0085567E">
        <w:rPr>
          <w:rFonts w:ascii="Times New Roman" w:hAnsi="Times New Roman" w:cs="Times New Roman"/>
          <w:sz w:val="28"/>
          <w:szCs w:val="28"/>
        </w:rPr>
        <w:t>, Новоэкономическое, Зверево (ДНР).</w:t>
      </w:r>
    </w:p>
    <w:p w:rsidR="0085567E" w:rsidRPr="0085567E" w:rsidRDefault="0085567E" w:rsidP="0085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E">
        <w:rPr>
          <w:rFonts w:ascii="Times New Roman" w:hAnsi="Times New Roman" w:cs="Times New Roman"/>
          <w:sz w:val="28"/>
          <w:szCs w:val="28"/>
        </w:rPr>
        <w:t>На херсонском направлении продолжались точечные удары по военной инфраструктуре противника, уничтожены склады боеприпасов и пункты временной дислокации ВСУ. Противник продолжал обстрелы левобережья, отмечались пожары из-за обстрелов.</w:t>
      </w:r>
    </w:p>
    <w:p w:rsidR="0085567E" w:rsidRPr="0085567E" w:rsidRDefault="0085567E" w:rsidP="0085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6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5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67E">
        <w:rPr>
          <w:rFonts w:ascii="Times New Roman" w:hAnsi="Times New Roman" w:cs="Times New Roman"/>
          <w:sz w:val="28"/>
          <w:szCs w:val="28"/>
        </w:rPr>
        <w:t>Запорожской</w:t>
      </w:r>
      <w:proofErr w:type="gramEnd"/>
      <w:r w:rsidRPr="0085567E">
        <w:rPr>
          <w:rFonts w:ascii="Times New Roman" w:hAnsi="Times New Roman" w:cs="Times New Roman"/>
          <w:sz w:val="28"/>
          <w:szCs w:val="28"/>
        </w:rPr>
        <w:t xml:space="preserve"> области бои отличались особой интенсивностью, встречные сражения шли в районе Плавни — </w:t>
      </w:r>
      <w:proofErr w:type="spellStart"/>
      <w:r w:rsidRPr="0085567E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85567E">
        <w:rPr>
          <w:rFonts w:ascii="Times New Roman" w:hAnsi="Times New Roman" w:cs="Times New Roman"/>
          <w:sz w:val="28"/>
          <w:szCs w:val="28"/>
        </w:rPr>
        <w:t>, крупные резервы стягивались обеими сторонами. Суще</w:t>
      </w:r>
      <w:r>
        <w:rPr>
          <w:rFonts w:ascii="Times New Roman" w:hAnsi="Times New Roman" w:cs="Times New Roman"/>
          <w:sz w:val="28"/>
          <w:szCs w:val="28"/>
        </w:rPr>
        <w:t>ственных изменений линии фронта</w:t>
      </w:r>
      <w:r>
        <w:rPr>
          <w:rFonts w:ascii="Times New Roman" w:hAnsi="Times New Roman" w:cs="Times New Roman"/>
          <w:sz w:val="28"/>
          <w:szCs w:val="28"/>
        </w:rPr>
        <w:br/>
      </w:r>
      <w:r w:rsidRPr="0085567E">
        <w:rPr>
          <w:rFonts w:ascii="Times New Roman" w:hAnsi="Times New Roman" w:cs="Times New Roman"/>
          <w:sz w:val="28"/>
          <w:szCs w:val="28"/>
        </w:rPr>
        <w:t>не отмечено.</w:t>
      </w:r>
    </w:p>
    <w:p w:rsidR="0085567E" w:rsidRPr="0085567E" w:rsidRDefault="0085567E" w:rsidP="0085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E">
        <w:rPr>
          <w:rFonts w:ascii="Times New Roman" w:hAnsi="Times New Roman" w:cs="Times New Roman"/>
          <w:sz w:val="28"/>
          <w:szCs w:val="28"/>
        </w:rPr>
        <w:t xml:space="preserve">По информации военкоров, в ДНР российские войска за неделю пытались штурмовать село </w:t>
      </w:r>
      <w:proofErr w:type="spellStart"/>
      <w:r w:rsidRPr="0085567E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также поступали сведения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5567E">
        <w:rPr>
          <w:rFonts w:ascii="Times New Roman" w:hAnsi="Times New Roman" w:cs="Times New Roman"/>
          <w:sz w:val="28"/>
          <w:szCs w:val="28"/>
        </w:rPr>
        <w:t>об освобождении Владимировки, од</w:t>
      </w:r>
      <w:r>
        <w:rPr>
          <w:rFonts w:ascii="Times New Roman" w:hAnsi="Times New Roman" w:cs="Times New Roman"/>
          <w:sz w:val="28"/>
          <w:szCs w:val="28"/>
        </w:rPr>
        <w:t>нако официального подтверждения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5567E">
        <w:rPr>
          <w:rFonts w:ascii="Times New Roman" w:hAnsi="Times New Roman" w:cs="Times New Roman"/>
          <w:sz w:val="28"/>
          <w:szCs w:val="28"/>
        </w:rPr>
        <w:t>от Минобороны на момент 31 июля не было.</w:t>
      </w:r>
    </w:p>
    <w:p w:rsidR="0085567E" w:rsidRPr="0085567E" w:rsidRDefault="0085567E" w:rsidP="0085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E">
        <w:rPr>
          <w:rFonts w:ascii="Times New Roman" w:hAnsi="Times New Roman" w:cs="Times New Roman"/>
          <w:sz w:val="28"/>
          <w:szCs w:val="28"/>
        </w:rPr>
        <w:t xml:space="preserve">За отчётный период зафиксированы крупные обмены ударами </w:t>
      </w:r>
      <w:proofErr w:type="spellStart"/>
      <w:r w:rsidRPr="0085567E">
        <w:rPr>
          <w:rFonts w:ascii="Times New Roman" w:hAnsi="Times New Roman" w:cs="Times New Roman"/>
          <w:sz w:val="28"/>
          <w:szCs w:val="28"/>
        </w:rPr>
        <w:t>дронами</w:t>
      </w:r>
      <w:proofErr w:type="spellEnd"/>
      <w:r w:rsidRPr="0085567E">
        <w:rPr>
          <w:rFonts w:ascii="Times New Roman" w:hAnsi="Times New Roman" w:cs="Times New Roman"/>
          <w:sz w:val="28"/>
          <w:szCs w:val="28"/>
        </w:rPr>
        <w:t xml:space="preserve"> и ракетами. Так, ночью 31 июля российские ПВО сбили 32 украинских </w:t>
      </w:r>
      <w:proofErr w:type="spellStart"/>
      <w:r w:rsidRPr="0085567E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85567E">
        <w:rPr>
          <w:rFonts w:ascii="Times New Roman" w:hAnsi="Times New Roman" w:cs="Times New Roman"/>
          <w:sz w:val="28"/>
          <w:szCs w:val="28"/>
        </w:rPr>
        <w:t xml:space="preserve"> над территориями Волгоградской, Крымской, Воронежской, Белгородской, Тамбовской и Ростовской областей.</w:t>
      </w:r>
    </w:p>
    <w:p w:rsidR="0085567E" w:rsidRPr="0085567E" w:rsidRDefault="0085567E" w:rsidP="0085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E">
        <w:rPr>
          <w:rFonts w:ascii="Times New Roman" w:hAnsi="Times New Roman" w:cs="Times New Roman"/>
          <w:sz w:val="28"/>
          <w:szCs w:val="28"/>
        </w:rPr>
        <w:t>На Сумское направление, по информации из украинских источников, перебрасывались боеспособные подразделения ВСУ.</w:t>
      </w:r>
    </w:p>
    <w:p w:rsidR="00673847" w:rsidRPr="00673847" w:rsidRDefault="0085567E" w:rsidP="0085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7E">
        <w:rPr>
          <w:rFonts w:ascii="Times New Roman" w:hAnsi="Times New Roman" w:cs="Times New Roman"/>
          <w:sz w:val="28"/>
          <w:szCs w:val="28"/>
        </w:rPr>
        <w:t>Итоговая ситуация характеризуется постепенным продвижением российских войск на отдельных уча</w:t>
      </w:r>
      <w:r>
        <w:rPr>
          <w:rFonts w:ascii="Times New Roman" w:hAnsi="Times New Roman" w:cs="Times New Roman"/>
          <w:sz w:val="28"/>
          <w:szCs w:val="28"/>
        </w:rPr>
        <w:t>стках, усилением артиллерийских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85567E">
        <w:rPr>
          <w:rFonts w:ascii="Times New Roman" w:hAnsi="Times New Roman" w:cs="Times New Roman"/>
          <w:sz w:val="28"/>
          <w:szCs w:val="28"/>
        </w:rPr>
        <w:t xml:space="preserve">и авиаударов, а также ростом активности применения </w:t>
      </w:r>
      <w:proofErr w:type="spellStart"/>
      <w:r w:rsidRPr="0085567E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85567E">
        <w:rPr>
          <w:rFonts w:ascii="Times New Roman" w:hAnsi="Times New Roman" w:cs="Times New Roman"/>
          <w:sz w:val="28"/>
          <w:szCs w:val="28"/>
        </w:rPr>
        <w:t xml:space="preserve"> обеими сторонами. Линия фронта в целом остаётся динамичной, с ожесточёнными попытками обеих сторон изменить оперативную обстановку</w:t>
      </w:r>
    </w:p>
    <w:p w:rsidR="00673847" w:rsidRPr="00673847" w:rsidRDefault="00673847" w:rsidP="006738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3847" w:rsidRPr="0067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83"/>
    <w:rsid w:val="000816D9"/>
    <w:rsid w:val="00256565"/>
    <w:rsid w:val="003C2A93"/>
    <w:rsid w:val="004B0BB9"/>
    <w:rsid w:val="00673847"/>
    <w:rsid w:val="006C190C"/>
    <w:rsid w:val="0085567E"/>
    <w:rsid w:val="00977683"/>
    <w:rsid w:val="00AA0FD9"/>
    <w:rsid w:val="00B1528E"/>
    <w:rsid w:val="00B7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gdv</dc:creator>
  <cp:lastModifiedBy>beas</cp:lastModifiedBy>
  <cp:revision>2</cp:revision>
  <cp:lastPrinted>2025-07-08T15:01:00Z</cp:lastPrinted>
  <dcterms:created xsi:type="dcterms:W3CDTF">2025-07-31T08:48:00Z</dcterms:created>
  <dcterms:modified xsi:type="dcterms:W3CDTF">2025-07-31T08:48:00Z</dcterms:modified>
</cp:coreProperties>
</file>