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64" w:rsidRPr="00E25F64" w:rsidRDefault="00E25F64" w:rsidP="00E25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F64">
        <w:rPr>
          <w:rFonts w:ascii="Times New Roman" w:hAnsi="Times New Roman" w:cs="Times New Roman"/>
          <w:sz w:val="24"/>
          <w:szCs w:val="24"/>
        </w:rPr>
        <w:t>Сведения</w:t>
      </w:r>
    </w:p>
    <w:p w:rsidR="00E25F64" w:rsidRPr="00E25F64" w:rsidRDefault="00E25F64" w:rsidP="00E25F6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5F64">
        <w:rPr>
          <w:rFonts w:ascii="Times New Roman" w:hAnsi="Times New Roman" w:cs="Times New Roman"/>
          <w:sz w:val="24"/>
          <w:szCs w:val="24"/>
        </w:rPr>
        <w:t>о доходах, расходах об имуществе и обязательствах имущественного характера  Комарова Юрия Алексеевича, директора МБУ ДО «Залегощенская ДШИ» Залегощенского района Орловской области, его супруги (супруга)  и несовершеннолетних детей</w:t>
      </w:r>
    </w:p>
    <w:p w:rsidR="00E25F64" w:rsidRPr="00E25F64" w:rsidRDefault="00E25F64" w:rsidP="00E25F6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25F64">
        <w:rPr>
          <w:rFonts w:ascii="Times New Roman" w:hAnsi="Times New Roman" w:cs="Times New Roman"/>
          <w:sz w:val="24"/>
          <w:szCs w:val="24"/>
        </w:rPr>
        <w:t>за период с 01 января 2017 года  по   31 декабря   2017 года</w:t>
      </w:r>
    </w:p>
    <w:p w:rsidR="00E25F64" w:rsidRPr="00E25F64" w:rsidRDefault="00E25F64" w:rsidP="00E25F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F64" w:rsidRPr="00E25F64" w:rsidRDefault="00E25F64" w:rsidP="00E25F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701"/>
        <w:gridCol w:w="1842"/>
        <w:gridCol w:w="1560"/>
        <w:gridCol w:w="1559"/>
        <w:gridCol w:w="1843"/>
        <w:gridCol w:w="1134"/>
        <w:gridCol w:w="1134"/>
        <w:gridCol w:w="1701"/>
        <w:gridCol w:w="1842"/>
      </w:tblGrid>
      <w:tr w:rsidR="00E25F64" w:rsidRPr="00E25F64" w:rsidTr="00E25F64">
        <w:trPr>
          <w:trHeight w:val="581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Перечень лиц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b/>
                <w:sz w:val="24"/>
                <w:szCs w:val="24"/>
              </w:rPr>
              <w:t>за  2017 год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                               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имущества, </w:t>
            </w:r>
            <w:proofErr w:type="gramStart"/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E25F64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proofErr w:type="gram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об источниках получения средств, за счёт которых совершена сделка &lt;1&gt; (вид приобретённого имущества, источники&lt;2&gt;)</w:t>
            </w:r>
          </w:p>
        </w:tc>
      </w:tr>
      <w:tr w:rsidR="00E25F64" w:rsidRPr="00E25F64" w:rsidTr="00E25F64">
        <w:trPr>
          <w:trHeight w:val="463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4" w:rsidRPr="00E25F64" w:rsidRDefault="00E25F64" w:rsidP="00E2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4" w:rsidRPr="00E25F64" w:rsidRDefault="00E25F64" w:rsidP="00E2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F64" w:rsidRPr="00E25F64" w:rsidRDefault="00E25F64" w:rsidP="00E25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F64" w:rsidRPr="00E25F64" w:rsidTr="00E25F6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441150,42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F64" w:rsidRPr="00E25F64" w:rsidTr="00E25F6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442895,24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30, 0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25F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5F64" w:rsidRPr="00E25F64" w:rsidTr="00E25F64"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ребёнок:</w:t>
            </w:r>
          </w:p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 xml:space="preserve">дочь      </w:t>
            </w:r>
          </w:p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64" w:rsidRPr="00E25F64" w:rsidRDefault="00E25F64" w:rsidP="00EF42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5F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E25F64" w:rsidRPr="00E25F64" w:rsidRDefault="00E25F64" w:rsidP="00E25F6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F64" w:rsidRPr="00E25F64" w:rsidRDefault="00E25F64" w:rsidP="00E25F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25F64" w:rsidRPr="00E25F64" w:rsidRDefault="00E25F64" w:rsidP="00E25F6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25F64">
        <w:rPr>
          <w:rFonts w:ascii="Times New Roman" w:hAnsi="Times New Roman" w:cs="Times New Roman"/>
          <w:sz w:val="24"/>
          <w:szCs w:val="24"/>
        </w:rPr>
        <w:t>&lt;1&gt;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сделки.</w:t>
      </w:r>
    </w:p>
    <w:p w:rsidR="00E25F64" w:rsidRPr="00E25F64" w:rsidRDefault="00E25F64" w:rsidP="00E25F64">
      <w:pPr>
        <w:jc w:val="both"/>
        <w:rPr>
          <w:rFonts w:ascii="Times New Roman" w:hAnsi="Times New Roman" w:cs="Times New Roman"/>
          <w:sz w:val="24"/>
          <w:szCs w:val="24"/>
        </w:rPr>
      </w:pPr>
      <w:r w:rsidRPr="00E25F64">
        <w:rPr>
          <w:rFonts w:ascii="Times New Roman" w:hAnsi="Times New Roman" w:cs="Times New Roman"/>
          <w:sz w:val="24"/>
          <w:szCs w:val="24"/>
        </w:rPr>
        <w:t>&lt;2&gt; Доход по основному месту работы лица, представившего справку, и его супруги (супруга), несовершеннолетних детей доход указанных лиц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 и другое.</w:t>
      </w:r>
    </w:p>
    <w:p w:rsidR="00E25F64" w:rsidRPr="00E25F64" w:rsidRDefault="00E25F64" w:rsidP="00E25F64">
      <w:pPr>
        <w:rPr>
          <w:rFonts w:ascii="Times New Roman" w:hAnsi="Times New Roman" w:cs="Times New Roman"/>
          <w:sz w:val="24"/>
          <w:szCs w:val="24"/>
        </w:rPr>
      </w:pPr>
    </w:p>
    <w:p w:rsidR="00E25F64" w:rsidRDefault="00E25F64" w:rsidP="00E25F64"/>
    <w:p w:rsidR="00E25F64" w:rsidRDefault="00E25F64" w:rsidP="00E25F64"/>
    <w:p w:rsidR="0000108B" w:rsidRDefault="0000108B"/>
    <w:sectPr w:rsidR="0000108B" w:rsidSect="00E25F6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F64"/>
    <w:rsid w:val="0000108B"/>
    <w:rsid w:val="00E2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25F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40B5A-9786-4330-A1A0-2155BF13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2019-04-30T07:54:00Z</dcterms:created>
  <dcterms:modified xsi:type="dcterms:W3CDTF">2019-04-30T07:55:00Z</dcterms:modified>
</cp:coreProperties>
</file>